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FC" w:rsidRPr="008736FC" w:rsidRDefault="00F42AF2" w:rsidP="008736FC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>
        <w:rPr>
          <w:rFonts w:ascii="Times New Roman" w:hAnsi="Times New Roman" w:cs="Times New Roman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7ABD" wp14:editId="100F7390">
                <wp:simplePos x="0" y="0"/>
                <wp:positionH relativeFrom="column">
                  <wp:posOffset>2969895</wp:posOffset>
                </wp:positionH>
                <wp:positionV relativeFrom="paragraph">
                  <wp:posOffset>-130396</wp:posOffset>
                </wp:positionV>
                <wp:extent cx="66675" cy="8658971"/>
                <wp:effectExtent l="19050" t="19050" r="2857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65897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DDB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-10.25pt" to="239.1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" strokecolor="#5b9bd5 [3204]" strokeweight="3pt">
                <v:stroke joinstyle="miter"/>
              </v:line>
            </w:pict>
          </mc:Fallback>
        </mc:AlternateContent>
      </w:r>
      <w:r w:rsidR="008736FC">
        <w:rPr>
          <w:rFonts w:ascii="Times New Roman" w:hAnsi="Times New Roman" w:cs="Times New Roman"/>
          <w:sz w:val="40"/>
          <w:szCs w:val="44"/>
          <w:lang w:val="sr-Cyrl-RS"/>
        </w:rPr>
        <w:t xml:space="preserve">12. СМОТРА ХОРОВА </w:t>
      </w:r>
    </w:p>
    <w:p w:rsidR="008736FC" w:rsidRDefault="008736FC" w:rsidP="008736FC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 w:rsidRPr="009E4CB8">
        <w:rPr>
          <w:rFonts w:ascii="Times New Roman" w:hAnsi="Times New Roman" w:cs="Times New Roman"/>
          <w:sz w:val="40"/>
          <w:szCs w:val="44"/>
        </w:rPr>
        <w:t>РА</w:t>
      </w:r>
      <w:r w:rsidRPr="009E4CB8">
        <w:rPr>
          <w:rFonts w:ascii="Times New Roman" w:hAnsi="Times New Roman" w:cs="Times New Roman"/>
          <w:sz w:val="40"/>
          <w:szCs w:val="44"/>
          <w:lang w:val="sr-Cyrl-RS"/>
        </w:rPr>
        <w:t xml:space="preserve">СПОРЕД </w:t>
      </w:r>
      <w:r>
        <w:rPr>
          <w:rFonts w:ascii="Times New Roman" w:hAnsi="Times New Roman" w:cs="Times New Roman"/>
          <w:sz w:val="40"/>
          <w:szCs w:val="44"/>
          <w:lang w:val="sr-Cyrl-RS"/>
        </w:rPr>
        <w:t xml:space="preserve">И РЕДОСЛЕД </w:t>
      </w:r>
      <w:r w:rsidRPr="008736FC">
        <w:rPr>
          <w:rFonts w:ascii="Times New Roman" w:hAnsi="Times New Roman" w:cs="Times New Roman"/>
          <w:sz w:val="40"/>
          <w:szCs w:val="44"/>
          <w:lang w:val="sr-Cyrl-RS"/>
        </w:rPr>
        <w:t>ТОНСКИХ ПРОБА</w:t>
      </w:r>
    </w:p>
    <w:p w:rsidR="008736FC" w:rsidRPr="009E4CB8" w:rsidRDefault="008736FC" w:rsidP="008736FC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>
        <w:rPr>
          <w:rFonts w:ascii="Times New Roman" w:hAnsi="Times New Roman" w:cs="Times New Roman"/>
          <w:sz w:val="40"/>
          <w:szCs w:val="44"/>
          <w:lang w:val="sr-Cyrl-RS"/>
        </w:rPr>
        <w:t>04.04.2019.године</w:t>
      </w:r>
      <w:r>
        <w:rPr>
          <w:rFonts w:ascii="Times New Roman" w:hAnsi="Times New Roman" w:cs="Times New Roman"/>
          <w:sz w:val="40"/>
          <w:szCs w:val="44"/>
          <w:lang w:val="sr-Cyrl-RS"/>
        </w:rPr>
        <w:t xml:space="preserve"> </w:t>
      </w:r>
    </w:p>
    <w:p w:rsidR="002B251D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1. АЛЕКСИНАЧКИ ГРАДСКИ ОРКЕСТАР   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Сцена</w:t>
      </w:r>
      <w:r w:rsidR="003B69B6">
        <w:rPr>
          <w:rFonts w:ascii="Times New Roman" w:hAnsi="Times New Roman" w:cs="Times New Roman"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>........................17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00</w:t>
      </w:r>
      <w:r>
        <w:rPr>
          <w:rFonts w:ascii="Times New Roman" w:hAnsi="Times New Roman" w:cs="Times New Roman"/>
          <w:sz w:val="28"/>
          <w:lang w:val="sr-Cyrl-RS"/>
        </w:rPr>
        <w:t xml:space="preserve"> - 17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45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2. ОМЛАДИНСКИ ХОР – ЦКУ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Дом омладине</w:t>
      </w:r>
      <w:r w:rsidR="003B69B6">
        <w:rPr>
          <w:rFonts w:ascii="Times New Roman" w:hAnsi="Times New Roman" w:cs="Times New Roman"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>...........</w:t>
      </w:r>
      <w:r w:rsidRPr="008736FC">
        <w:rPr>
          <w:rFonts w:ascii="Times New Roman" w:hAnsi="Times New Roman" w:cs="Times New Roman"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>17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45</w:t>
      </w:r>
      <w:r>
        <w:rPr>
          <w:rFonts w:ascii="Times New Roman" w:hAnsi="Times New Roman" w:cs="Times New Roman"/>
          <w:sz w:val="28"/>
          <w:lang w:val="sr-Cyrl-RS"/>
        </w:rPr>
        <w:t xml:space="preserve"> - 1</w:t>
      </w:r>
      <w:r>
        <w:rPr>
          <w:rFonts w:ascii="Times New Roman" w:hAnsi="Times New Roman" w:cs="Times New Roman"/>
          <w:sz w:val="28"/>
          <w:lang w:val="sr-Cyrl-RS"/>
        </w:rPr>
        <w:t>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00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3. АЛЕКСИНАЧКИ МЕШОВИТИ ХОР „ШУМАТОВАЦ“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Галерија</w:t>
      </w:r>
      <w:r w:rsidR="003B69B6">
        <w:rPr>
          <w:rFonts w:ascii="Times New Roman" w:hAnsi="Times New Roman" w:cs="Times New Roman"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>......................18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 xml:space="preserve">00 </w:t>
      </w:r>
      <w:r>
        <w:rPr>
          <w:rFonts w:ascii="Times New Roman" w:hAnsi="Times New Roman" w:cs="Times New Roman"/>
          <w:sz w:val="28"/>
          <w:lang w:val="sr-Cyrl-RS"/>
        </w:rPr>
        <w:t>- 18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15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4. ЕТНО ГРУПА „НИШКО ЗОНЕ“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Бр.7 .............................18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15</w:t>
      </w:r>
      <w:r>
        <w:rPr>
          <w:rFonts w:ascii="Times New Roman" w:hAnsi="Times New Roman" w:cs="Times New Roman"/>
          <w:sz w:val="28"/>
          <w:lang w:val="sr-Cyrl-RS"/>
        </w:rPr>
        <w:t xml:space="preserve"> - 18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30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5. МЕШОВИТИ ХОР „ПЕВНИЦА“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Прес центар ................ 18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30</w:t>
      </w:r>
      <w:r>
        <w:rPr>
          <w:rFonts w:ascii="Times New Roman" w:hAnsi="Times New Roman" w:cs="Times New Roman"/>
          <w:sz w:val="28"/>
          <w:lang w:val="sr-Cyrl-RS"/>
        </w:rPr>
        <w:t xml:space="preserve"> - 18</w:t>
      </w:r>
      <w:r>
        <w:rPr>
          <w:rFonts w:ascii="Times New Roman" w:hAnsi="Times New Roman" w:cs="Times New Roman"/>
          <w:sz w:val="28"/>
          <w:vertAlign w:val="superscript"/>
          <w:lang w:val="sr-Cyrl-RS"/>
        </w:rPr>
        <w:t>45</w:t>
      </w: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28"/>
          <w:lang w:val="sr-Cyrl-RS"/>
        </w:rPr>
      </w:pPr>
      <w:bookmarkStart w:id="0" w:name="_GoBack"/>
      <w:bookmarkEnd w:id="0"/>
    </w:p>
    <w:p w:rsidR="008736FC" w:rsidRPr="002170AF" w:rsidRDefault="008736FC">
      <w:pPr>
        <w:rPr>
          <w:rFonts w:ascii="Times New Roman" w:hAnsi="Times New Roman" w:cs="Times New Roman"/>
          <w:sz w:val="44"/>
          <w:lang w:val="sr-Cyrl-RS"/>
        </w:rPr>
      </w:pPr>
    </w:p>
    <w:p w:rsidR="008736FC" w:rsidRDefault="008736FC">
      <w:pPr>
        <w:rPr>
          <w:rFonts w:ascii="Times New Roman" w:hAnsi="Times New Roman" w:cs="Times New Roman"/>
          <w:sz w:val="40"/>
          <w:lang w:val="sr-Cyrl-RS"/>
        </w:rPr>
      </w:pPr>
      <w:r w:rsidRPr="002170AF">
        <w:rPr>
          <w:rFonts w:ascii="Times New Roman" w:hAnsi="Times New Roman" w:cs="Times New Roman"/>
          <w:sz w:val="40"/>
          <w:lang w:val="sr-Cyrl-RS"/>
        </w:rPr>
        <w:lastRenderedPageBreak/>
        <w:t xml:space="preserve">РАСПОРЕД НАСТУПА </w:t>
      </w:r>
    </w:p>
    <w:p w:rsidR="002170AF" w:rsidRDefault="002170AF" w:rsidP="002170AF">
      <w:pPr>
        <w:jc w:val="center"/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szCs w:val="44"/>
          <w:lang w:val="sr-Cyrl-RS"/>
        </w:rPr>
        <w:t>04.04.2019.године</w:t>
      </w:r>
    </w:p>
    <w:p w:rsidR="002170AF" w:rsidRDefault="002170AF" w:rsidP="002170AF">
      <w:pPr>
        <w:jc w:val="center"/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t xml:space="preserve">19:00 </w:t>
      </w:r>
    </w:p>
    <w:p w:rsidR="002170AF" w:rsidRDefault="003B69B6" w:rsidP="002170AF">
      <w:pPr>
        <w:jc w:val="center"/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t>в</w:t>
      </w:r>
      <w:r w:rsidR="002170AF">
        <w:rPr>
          <w:rFonts w:ascii="Times New Roman" w:hAnsi="Times New Roman" w:cs="Times New Roman"/>
          <w:sz w:val="40"/>
          <w:lang w:val="sr-Cyrl-RS"/>
        </w:rPr>
        <w:t>елика сала ЦКУ</w:t>
      </w:r>
    </w:p>
    <w:p w:rsidR="002170AF" w:rsidRPr="002170AF" w:rsidRDefault="002170AF">
      <w:pPr>
        <w:rPr>
          <w:rFonts w:ascii="Times New Roman" w:hAnsi="Times New Roman" w:cs="Times New Roman"/>
          <w:sz w:val="12"/>
          <w:lang w:val="sr-Cyrl-RS"/>
        </w:rPr>
      </w:pP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1. </w:t>
      </w:r>
      <w:r w:rsidRPr="002170AF">
        <w:rPr>
          <w:rFonts w:ascii="Times New Roman" w:hAnsi="Times New Roman" w:cs="Times New Roman"/>
          <w:sz w:val="28"/>
          <w:lang w:val="sr-Cyrl-RS"/>
        </w:rPr>
        <w:t>АЛЕКСИНАЧКИ МЕШОВИТИ ХОР „ШУМАТОВАЦ“</w:t>
      </w: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2. </w:t>
      </w:r>
      <w:r>
        <w:rPr>
          <w:rFonts w:ascii="Times New Roman" w:hAnsi="Times New Roman" w:cs="Times New Roman"/>
          <w:sz w:val="28"/>
          <w:lang w:val="sr-Cyrl-RS"/>
        </w:rPr>
        <w:t>ЕТНО ГРУПА „НИШКО ЗОНЕ“</w:t>
      </w: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3. </w:t>
      </w:r>
      <w:r>
        <w:rPr>
          <w:rFonts w:ascii="Times New Roman" w:hAnsi="Times New Roman" w:cs="Times New Roman"/>
          <w:sz w:val="28"/>
          <w:lang w:val="sr-Cyrl-RS"/>
        </w:rPr>
        <w:t>МЕШОВИТИ ХОР „ПЕВНИЦА“</w:t>
      </w:r>
    </w:p>
    <w:p w:rsid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</w:p>
    <w:p w:rsidR="002170AF" w:rsidRPr="002170AF" w:rsidRDefault="002170AF" w:rsidP="002170AF">
      <w:pPr>
        <w:rPr>
          <w:rFonts w:ascii="Times New Roman" w:hAnsi="Times New Roman" w:cs="Times New Roman"/>
          <w:sz w:val="18"/>
          <w:lang w:val="sr-Cyrl-RS"/>
        </w:rPr>
      </w:pPr>
    </w:p>
    <w:p w:rsidR="002170AF" w:rsidRPr="002170AF" w:rsidRDefault="002170AF" w:rsidP="002170AF">
      <w:pPr>
        <w:rPr>
          <w:rFonts w:ascii="Times New Roman" w:hAnsi="Times New Roman" w:cs="Times New Roman"/>
          <w:sz w:val="18"/>
          <w:lang w:val="sr-Cyrl-RS"/>
        </w:rPr>
      </w:pPr>
    </w:p>
    <w:p w:rsidR="002170AF" w:rsidRPr="002170AF" w:rsidRDefault="002170AF" w:rsidP="002170AF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4. </w:t>
      </w:r>
      <w:r>
        <w:rPr>
          <w:rFonts w:ascii="Times New Roman" w:hAnsi="Times New Roman" w:cs="Times New Roman"/>
          <w:sz w:val="28"/>
          <w:lang w:val="sr-Cyrl-RS"/>
        </w:rPr>
        <w:t>ОМЛАДИНСКИ ХОР – ЦКУ</w:t>
      </w:r>
    </w:p>
    <w:p w:rsidR="002170AF" w:rsidRPr="002170AF" w:rsidRDefault="002170AF" w:rsidP="002170AF">
      <w:pPr>
        <w:pStyle w:val="ListParagraph"/>
        <w:rPr>
          <w:rFonts w:ascii="Times New Roman" w:hAnsi="Times New Roman" w:cs="Times New Roman"/>
          <w:sz w:val="28"/>
          <w:lang w:val="sr-Cyrl-RS"/>
        </w:rPr>
      </w:pPr>
    </w:p>
    <w:p w:rsidR="002170AF" w:rsidRDefault="002170AF">
      <w:pPr>
        <w:rPr>
          <w:rFonts w:ascii="Times New Roman" w:hAnsi="Times New Roman" w:cs="Times New Roman"/>
          <w:sz w:val="32"/>
          <w:lang w:val="sr-Cyrl-RS"/>
        </w:rPr>
      </w:pPr>
    </w:p>
    <w:p w:rsidR="002170AF" w:rsidRPr="002170AF" w:rsidRDefault="002170AF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5.</w:t>
      </w:r>
      <w:r w:rsidRPr="002170AF">
        <w:rPr>
          <w:rFonts w:ascii="Times New Roman" w:hAnsi="Times New Roman" w:cs="Times New Roman"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 xml:space="preserve">АЛЕКСИНАЧКИ ГРАДСКИ ОРКЕСТАР  </w:t>
      </w:r>
    </w:p>
    <w:sectPr w:rsidR="002170AF" w:rsidRPr="002170AF" w:rsidSect="002170AF">
      <w:pgSz w:w="11906" w:h="16838"/>
      <w:pgMar w:top="1417" w:right="566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18B"/>
    <w:multiLevelType w:val="hybridMultilevel"/>
    <w:tmpl w:val="14DC82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C"/>
    <w:rsid w:val="002170AF"/>
    <w:rsid w:val="002B251D"/>
    <w:rsid w:val="003B69B6"/>
    <w:rsid w:val="008736FC"/>
    <w:rsid w:val="00F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5A3F-60C6-4DA2-8DDF-3E8CDBA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FC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B6"/>
    <w:rPr>
      <w:rFonts w:ascii="Segoe UI" w:eastAsiaTheme="minorEastAsia" w:hAnsi="Segoe UI" w:cs="Segoe UI"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2019-03-29T12:48:00Z</cp:lastPrinted>
  <dcterms:created xsi:type="dcterms:W3CDTF">2019-03-29T12:26:00Z</dcterms:created>
  <dcterms:modified xsi:type="dcterms:W3CDTF">2019-03-29T12:49:00Z</dcterms:modified>
</cp:coreProperties>
</file>